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317" w:type="dxa"/>
        <w:tblLook w:val="04A0" w:firstRow="1" w:lastRow="0" w:firstColumn="1" w:lastColumn="0" w:noHBand="0" w:noVBand="1"/>
      </w:tblPr>
      <w:tblGrid>
        <w:gridCol w:w="1927"/>
        <w:gridCol w:w="2748"/>
        <w:gridCol w:w="6293"/>
        <w:gridCol w:w="2182"/>
        <w:gridCol w:w="2241"/>
      </w:tblGrid>
      <w:tr w:rsidR="005021D9" w:rsidRPr="009B273E" w:rsidTr="009B273E">
        <w:trPr>
          <w:jc w:val="center"/>
        </w:trPr>
        <w:tc>
          <w:tcPr>
            <w:tcW w:w="15391" w:type="dxa"/>
            <w:gridSpan w:val="5"/>
          </w:tcPr>
          <w:p w:rsidR="005021D9" w:rsidRPr="009B273E" w:rsidRDefault="009B273E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АДМИНИСТРАТИВНО – УПРАВЛЕНЧЕСКИЙ ПЕРСОНАЛ</w:t>
            </w:r>
          </w:p>
        </w:tc>
      </w:tr>
      <w:tr w:rsidR="005021D9" w:rsidRPr="009B273E" w:rsidTr="009B273E">
        <w:trPr>
          <w:jc w:val="center"/>
        </w:trPr>
        <w:tc>
          <w:tcPr>
            <w:tcW w:w="1927" w:type="dxa"/>
          </w:tcPr>
          <w:p w:rsidR="005021D9" w:rsidRPr="009B273E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48" w:type="dxa"/>
          </w:tcPr>
          <w:p w:rsidR="005021D9" w:rsidRPr="009B273E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93" w:type="dxa"/>
          </w:tcPr>
          <w:p w:rsidR="005021D9" w:rsidRPr="009B273E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2182" w:type="dxa"/>
          </w:tcPr>
          <w:p w:rsidR="005021D9" w:rsidRPr="009B273E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241" w:type="dxa"/>
          </w:tcPr>
          <w:p w:rsidR="005021D9" w:rsidRPr="009B273E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RPr="009B273E" w:rsidTr="009B273E">
        <w:trPr>
          <w:jc w:val="center"/>
        </w:trPr>
        <w:tc>
          <w:tcPr>
            <w:tcW w:w="1927" w:type="dxa"/>
          </w:tcPr>
          <w:p w:rsidR="005021D9" w:rsidRPr="009B273E" w:rsidRDefault="005021D9" w:rsidP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F4241" w:rsidRPr="009B273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748" w:type="dxa"/>
          </w:tcPr>
          <w:p w:rsidR="005021D9" w:rsidRPr="009B273E" w:rsidRDefault="00636DA0" w:rsidP="00DF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Вероника Николаевна</w:t>
            </w:r>
          </w:p>
        </w:tc>
        <w:tc>
          <w:tcPr>
            <w:tcW w:w="6293" w:type="dxa"/>
          </w:tcPr>
          <w:p w:rsidR="005021D9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Общее руководство деятельностью управления и подведомственных  управлению учреждений социальной защиты города</w:t>
            </w:r>
          </w:p>
        </w:tc>
        <w:tc>
          <w:tcPr>
            <w:tcW w:w="2182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4-30-30</w:t>
            </w:r>
          </w:p>
        </w:tc>
        <w:tc>
          <w:tcPr>
            <w:tcW w:w="2241" w:type="dxa"/>
          </w:tcPr>
          <w:p w:rsidR="005021D9" w:rsidRPr="009B273E" w:rsidRDefault="001F4241" w:rsidP="001F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5021D9" w:rsidRPr="009B273E" w:rsidTr="009B273E">
        <w:trPr>
          <w:jc w:val="center"/>
        </w:trPr>
        <w:tc>
          <w:tcPr>
            <w:tcW w:w="1927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социальным вопросам</w:t>
            </w:r>
          </w:p>
        </w:tc>
        <w:tc>
          <w:tcPr>
            <w:tcW w:w="2748" w:type="dxa"/>
          </w:tcPr>
          <w:p w:rsidR="001F4241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</w:p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293" w:type="dxa"/>
          </w:tcPr>
          <w:p w:rsidR="009B273E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деятельности:</w:t>
            </w:r>
          </w:p>
          <w:p w:rsidR="005021D9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- учреждений социальной защиты населения города: </w:t>
            </w:r>
          </w:p>
          <w:p w:rsidR="009B273E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социальной помощи семье и детям»</w:t>
            </w:r>
          </w:p>
          <w:p w:rsidR="009B273E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МКУ «Социально – реабилитационный центр для несовершеннолетних»</w:t>
            </w:r>
          </w:p>
          <w:p w:rsidR="009B273E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МБУ «Комплексный центр социального обслуживания персонала»</w:t>
            </w:r>
          </w:p>
          <w:p w:rsidR="009B273E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- отдела координации социальных вопросов</w:t>
            </w:r>
          </w:p>
        </w:tc>
        <w:tc>
          <w:tcPr>
            <w:tcW w:w="2182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2-91-91</w:t>
            </w:r>
          </w:p>
        </w:tc>
        <w:tc>
          <w:tcPr>
            <w:tcW w:w="2241" w:type="dxa"/>
          </w:tcPr>
          <w:p w:rsidR="005021D9" w:rsidRPr="009B273E" w:rsidRDefault="001F4241" w:rsidP="001F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5021D9" w:rsidRPr="009B273E" w:rsidTr="009B273E">
        <w:trPr>
          <w:jc w:val="center"/>
        </w:trPr>
        <w:tc>
          <w:tcPr>
            <w:tcW w:w="1927" w:type="dxa"/>
          </w:tcPr>
          <w:p w:rsidR="005021D9" w:rsidRPr="009B273E" w:rsidRDefault="001F4241" w:rsidP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работе с льготными категориями населения</w:t>
            </w:r>
          </w:p>
        </w:tc>
        <w:tc>
          <w:tcPr>
            <w:tcW w:w="2748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Мартыщенко</w:t>
            </w:r>
            <w:proofErr w:type="spellEnd"/>
          </w:p>
          <w:p w:rsidR="001F4241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293" w:type="dxa"/>
          </w:tcPr>
          <w:p w:rsidR="005021D9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отделов управления:</w:t>
            </w:r>
          </w:p>
          <w:p w:rsidR="009B273E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- отделом по предоставлению субсидий и льгот;</w:t>
            </w:r>
            <w:r w:rsidRPr="009B273E">
              <w:rPr>
                <w:rFonts w:ascii="Times New Roman" w:hAnsi="Times New Roman" w:cs="Times New Roman"/>
                <w:sz w:val="28"/>
                <w:szCs w:val="28"/>
              </w:rPr>
              <w:br/>
              <w:t>- отделом по работе с льготными категориями населения;</w:t>
            </w:r>
          </w:p>
          <w:p w:rsidR="009B273E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- отделом пенсионных и социальных выплат;</w:t>
            </w:r>
            <w:r w:rsidRPr="009B273E">
              <w:rPr>
                <w:rFonts w:ascii="Times New Roman" w:hAnsi="Times New Roman" w:cs="Times New Roman"/>
                <w:sz w:val="28"/>
                <w:szCs w:val="28"/>
              </w:rPr>
              <w:br/>
              <w:t>-  отделом по назначению и выплате детского пособия;</w:t>
            </w:r>
          </w:p>
          <w:p w:rsidR="009B273E" w:rsidRPr="009B273E" w:rsidRDefault="009B273E" w:rsidP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-автоматизации</w:t>
            </w:r>
          </w:p>
        </w:tc>
        <w:tc>
          <w:tcPr>
            <w:tcW w:w="2182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2-08-57</w:t>
            </w:r>
          </w:p>
        </w:tc>
        <w:tc>
          <w:tcPr>
            <w:tcW w:w="2241" w:type="dxa"/>
          </w:tcPr>
          <w:p w:rsidR="005021D9" w:rsidRPr="009B273E" w:rsidRDefault="001F4241" w:rsidP="001F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5021D9" w:rsidRPr="009B273E" w:rsidTr="009B273E">
        <w:trPr>
          <w:jc w:val="center"/>
        </w:trPr>
        <w:tc>
          <w:tcPr>
            <w:tcW w:w="1927" w:type="dxa"/>
          </w:tcPr>
          <w:p w:rsidR="005021D9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241" w:rsidRPr="009B273E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748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Кононова Наталья Николаевна</w:t>
            </w:r>
          </w:p>
        </w:tc>
        <w:tc>
          <w:tcPr>
            <w:tcW w:w="6293" w:type="dxa"/>
          </w:tcPr>
          <w:p w:rsidR="005021D9" w:rsidRPr="009B273E" w:rsidRDefault="00493203" w:rsidP="0055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5AB5"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едение кадровой работы, работы связанной  с </w:t>
            </w:r>
            <w:r w:rsidR="007C5AB5" w:rsidRPr="009B273E">
              <w:rPr>
                <w:rFonts w:ascii="Times New Roman" w:eastAsia="Calibri" w:hAnsi="Times New Roman" w:cs="Times New Roman"/>
                <w:sz w:val="28"/>
                <w:szCs w:val="28"/>
              </w:rPr>
              <w:t>вопросами муниципальной службы</w:t>
            </w: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82" w:type="dxa"/>
          </w:tcPr>
          <w:p w:rsidR="005021D9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4-03-54</w:t>
            </w:r>
          </w:p>
        </w:tc>
        <w:tc>
          <w:tcPr>
            <w:tcW w:w="2241" w:type="dxa"/>
          </w:tcPr>
          <w:p w:rsidR="005021D9" w:rsidRPr="009B273E" w:rsidRDefault="001F4241" w:rsidP="001F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F4241" w:rsidRPr="009B273E" w:rsidTr="009B273E">
        <w:trPr>
          <w:jc w:val="center"/>
        </w:trPr>
        <w:tc>
          <w:tcPr>
            <w:tcW w:w="1927" w:type="dxa"/>
          </w:tcPr>
          <w:p w:rsidR="001F4241" w:rsidRPr="009B273E" w:rsidRDefault="009B273E" w:rsidP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241" w:rsidRPr="009B273E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748" w:type="dxa"/>
          </w:tcPr>
          <w:p w:rsidR="001F4241" w:rsidRPr="009B273E" w:rsidRDefault="001F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Пуронен</w:t>
            </w:r>
            <w:proofErr w:type="spellEnd"/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293" w:type="dxa"/>
          </w:tcPr>
          <w:p w:rsidR="001F4241" w:rsidRPr="009B273E" w:rsidRDefault="0049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Осуществление договорной работы.</w:t>
            </w:r>
          </w:p>
        </w:tc>
        <w:tc>
          <w:tcPr>
            <w:tcW w:w="2182" w:type="dxa"/>
          </w:tcPr>
          <w:p w:rsidR="001F4241" w:rsidRPr="009B273E" w:rsidRDefault="001F4241" w:rsidP="000D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4-03-54</w:t>
            </w:r>
          </w:p>
        </w:tc>
        <w:tc>
          <w:tcPr>
            <w:tcW w:w="2241" w:type="dxa"/>
          </w:tcPr>
          <w:p w:rsidR="001F4241" w:rsidRPr="009B273E" w:rsidRDefault="001F4241" w:rsidP="000D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F4241" w:rsidRPr="009B273E" w:rsidTr="009B273E">
        <w:trPr>
          <w:jc w:val="center"/>
        </w:trPr>
        <w:tc>
          <w:tcPr>
            <w:tcW w:w="1927" w:type="dxa"/>
          </w:tcPr>
          <w:p w:rsidR="001F4241" w:rsidRPr="009B273E" w:rsidRDefault="009B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241" w:rsidRPr="009B273E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748" w:type="dxa"/>
          </w:tcPr>
          <w:p w:rsidR="001F4241" w:rsidRPr="009B273E" w:rsidRDefault="009A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9A4B8F" w:rsidRPr="009B273E" w:rsidRDefault="009A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293" w:type="dxa"/>
          </w:tcPr>
          <w:p w:rsidR="001F4241" w:rsidRPr="009B273E" w:rsidRDefault="0049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182" w:type="dxa"/>
          </w:tcPr>
          <w:p w:rsidR="001F4241" w:rsidRPr="009B273E" w:rsidRDefault="009A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4-28-50</w:t>
            </w:r>
          </w:p>
        </w:tc>
        <w:tc>
          <w:tcPr>
            <w:tcW w:w="2241" w:type="dxa"/>
          </w:tcPr>
          <w:p w:rsidR="001F4241" w:rsidRPr="009B273E" w:rsidRDefault="009A4B8F" w:rsidP="001F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7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B9433B" w:rsidRPr="009B273E" w:rsidRDefault="00B9433B" w:rsidP="00636D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33B" w:rsidRPr="009B273E" w:rsidSect="009B2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9"/>
    <w:rsid w:val="00045D44"/>
    <w:rsid w:val="001D0378"/>
    <w:rsid w:val="001D404A"/>
    <w:rsid w:val="001F4241"/>
    <w:rsid w:val="00493203"/>
    <w:rsid w:val="005021D9"/>
    <w:rsid w:val="00550734"/>
    <w:rsid w:val="00636DA0"/>
    <w:rsid w:val="007C5AB5"/>
    <w:rsid w:val="009A4B8F"/>
    <w:rsid w:val="009B273E"/>
    <w:rsid w:val="00B9433B"/>
    <w:rsid w:val="00F8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2021-09-30T04:07:00Z</dcterms:created>
  <dcterms:modified xsi:type="dcterms:W3CDTF">2021-09-30T04:07:00Z</dcterms:modified>
</cp:coreProperties>
</file>